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76C" w:rsidRPr="00334F50" w:rsidRDefault="00881871" w:rsidP="0071176C">
      <w:pPr>
        <w:ind w:right="-1333"/>
        <w:jc w:val="both"/>
        <w:rPr>
          <w:rFonts w:asciiTheme="minorHAnsi" w:hAnsiTheme="minorHAnsi"/>
          <w:b/>
        </w:rPr>
      </w:pPr>
      <w:r w:rsidRPr="00334F50">
        <w:rPr>
          <w:rFonts w:asciiTheme="minorHAnsi" w:hAnsiTheme="minorHAnsi"/>
          <w:b/>
        </w:rPr>
        <w:t xml:space="preserve">               </w:t>
      </w:r>
      <w:r w:rsidR="00334F50" w:rsidRPr="00334F50">
        <w:rPr>
          <w:rFonts w:asciiTheme="minorHAnsi" w:hAnsiTheme="minorHAnsi"/>
          <w:b/>
        </w:rPr>
        <w:t xml:space="preserve">                     </w:t>
      </w:r>
      <w:r w:rsidRPr="00334F50">
        <w:rPr>
          <w:rFonts w:asciiTheme="minorHAnsi" w:hAnsiTheme="minorHAnsi"/>
          <w:b/>
        </w:rPr>
        <w:t xml:space="preserve"> </w:t>
      </w:r>
      <w:r w:rsidRPr="00334F50">
        <w:rPr>
          <w:rFonts w:asciiTheme="minorHAnsi" w:hAnsiTheme="minorHAnsi"/>
          <w:b/>
        </w:rPr>
        <w:drawing>
          <wp:inline distT="0" distB="0" distL="0" distR="0">
            <wp:extent cx="409575" cy="390525"/>
            <wp:effectExtent l="19050" t="0" r="9525" b="0"/>
            <wp:docPr id="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05" w:type="dxa"/>
        <w:tblInd w:w="-318" w:type="dxa"/>
        <w:tblLayout w:type="fixed"/>
        <w:tblLook w:val="0000"/>
      </w:tblPr>
      <w:tblGrid>
        <w:gridCol w:w="1702"/>
        <w:gridCol w:w="255"/>
        <w:gridCol w:w="3431"/>
        <w:gridCol w:w="4417"/>
      </w:tblGrid>
      <w:tr w:rsidR="0071176C" w:rsidRPr="00334F50" w:rsidTr="00210EDA">
        <w:trPr>
          <w:trHeight w:val="1263"/>
        </w:trPr>
        <w:tc>
          <w:tcPr>
            <w:tcW w:w="5388" w:type="dxa"/>
            <w:gridSpan w:val="3"/>
          </w:tcPr>
          <w:p w:rsidR="0071176C" w:rsidRPr="00334F50" w:rsidRDefault="0071176C" w:rsidP="00210EDA">
            <w:pPr>
              <w:jc w:val="center"/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  <w:lang w:val="en-US"/>
              </w:rPr>
              <w:t>E</w:t>
            </w:r>
            <w:r w:rsidRPr="00334F50">
              <w:rPr>
                <w:rFonts w:asciiTheme="minorHAnsi" w:hAnsiTheme="minorHAnsi"/>
                <w:b/>
              </w:rPr>
              <w:t xml:space="preserve"> Λ </w:t>
            </w:r>
            <w:proofErr w:type="spellStart"/>
            <w:r w:rsidRPr="00334F50">
              <w:rPr>
                <w:rFonts w:asciiTheme="minorHAnsi" w:hAnsiTheme="minorHAnsi"/>
                <w:b/>
              </w:rPr>
              <w:t>Λ</w:t>
            </w:r>
            <w:proofErr w:type="spellEnd"/>
            <w:r w:rsidRPr="00334F50">
              <w:rPr>
                <w:rFonts w:asciiTheme="minorHAnsi" w:hAnsiTheme="minorHAnsi"/>
                <w:b/>
              </w:rPr>
              <w:t xml:space="preserve"> Η Ν Ι Κ Η    Δ Η Μ Ο Κ Ρ Α Τ Ι Α</w:t>
            </w:r>
          </w:p>
          <w:p w:rsidR="0071176C" w:rsidRPr="00334F50" w:rsidRDefault="0071176C" w:rsidP="00210EDA">
            <w:pPr>
              <w:ind w:right="-108"/>
              <w:jc w:val="center"/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>ΥΠΟΥΡΓΕΙΟ ΠΑΙΔΕΙΑΣ  &amp; ΘΡΗΣΚ</w:t>
            </w:r>
            <w:r w:rsidRPr="00334F50">
              <w:rPr>
                <w:rFonts w:asciiTheme="minorHAnsi" w:hAnsiTheme="minorHAnsi"/>
                <w:b/>
                <w:lang w:val="en-US"/>
              </w:rPr>
              <w:t>EYMA</w:t>
            </w:r>
            <w:r w:rsidRPr="00334F50">
              <w:rPr>
                <w:rFonts w:asciiTheme="minorHAnsi" w:hAnsiTheme="minorHAnsi"/>
                <w:b/>
              </w:rPr>
              <w:t>ΤΩΝ</w:t>
            </w:r>
          </w:p>
          <w:p w:rsidR="00881871" w:rsidRPr="00334F50" w:rsidRDefault="0071176C" w:rsidP="00210EDA">
            <w:pPr>
              <w:jc w:val="center"/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 xml:space="preserve">ΠΕΡΙΦΕΡΕΙΑΚΗ Δ/ΝΣΗ Α/ΘΜΙΑΣ </w:t>
            </w:r>
          </w:p>
          <w:p w:rsidR="0071176C" w:rsidRPr="00334F50" w:rsidRDefault="0071176C" w:rsidP="00210EDA">
            <w:pPr>
              <w:jc w:val="center"/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>&amp; Β/ΘΜΙΑΣ ΕΚΠ/ΣΗΣ ΚΡΗΤΗΣ</w:t>
            </w:r>
          </w:p>
          <w:p w:rsidR="0071176C" w:rsidRPr="00334F50" w:rsidRDefault="0071176C" w:rsidP="00210EDA">
            <w:pPr>
              <w:jc w:val="center"/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>Δ/ΝΣΗ Β/ΘΜΙΑΣ ΕΚΠ/ΣΗΣ  ΛΑΣΙΘΙΟΥ</w:t>
            </w:r>
          </w:p>
          <w:p w:rsidR="0071176C" w:rsidRPr="00334F50" w:rsidRDefault="0071176C" w:rsidP="00210EDA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4417" w:type="dxa"/>
          </w:tcPr>
          <w:p w:rsidR="0071176C" w:rsidRPr="00334F50" w:rsidRDefault="00210EDA" w:rsidP="00210EDA">
            <w:pPr>
              <w:rPr>
                <w:rFonts w:asciiTheme="minorHAnsi" w:hAnsiTheme="minorHAnsi"/>
                <w:b/>
                <w:lang w:val="en-US"/>
              </w:rPr>
            </w:pPr>
            <w:r w:rsidRPr="00334F50">
              <w:rPr>
                <w:rFonts w:asciiTheme="minorHAnsi" w:hAnsiTheme="minorHAnsi"/>
                <w:b/>
              </w:rPr>
              <w:t xml:space="preserve">      Άγιος  Νικόλαος : 2</w:t>
            </w:r>
            <w:r w:rsidRPr="00334F50">
              <w:rPr>
                <w:rFonts w:asciiTheme="minorHAnsi" w:hAnsiTheme="minorHAnsi"/>
                <w:b/>
                <w:lang w:val="en-US"/>
              </w:rPr>
              <w:t>5</w:t>
            </w:r>
            <w:r w:rsidR="0071176C" w:rsidRPr="00334F50">
              <w:rPr>
                <w:rFonts w:asciiTheme="minorHAnsi" w:hAnsiTheme="minorHAnsi"/>
                <w:b/>
              </w:rPr>
              <w:t>/</w:t>
            </w:r>
            <w:r w:rsidRPr="00334F50">
              <w:rPr>
                <w:rFonts w:asciiTheme="minorHAnsi" w:hAnsiTheme="minorHAnsi"/>
                <w:b/>
                <w:lang w:val="en-US"/>
              </w:rPr>
              <w:t>02</w:t>
            </w:r>
            <w:r w:rsidRPr="00334F50">
              <w:rPr>
                <w:rFonts w:asciiTheme="minorHAnsi" w:hAnsiTheme="minorHAnsi"/>
                <w:b/>
              </w:rPr>
              <w:t>/201</w:t>
            </w:r>
            <w:r w:rsidRPr="00334F50">
              <w:rPr>
                <w:rFonts w:asciiTheme="minorHAnsi" w:hAnsiTheme="minorHAnsi"/>
                <w:b/>
                <w:lang w:val="en-US"/>
              </w:rPr>
              <w:t>4</w:t>
            </w:r>
          </w:p>
          <w:p w:rsidR="0071176C" w:rsidRPr="00334F50" w:rsidRDefault="0071176C" w:rsidP="00210EDA">
            <w:pPr>
              <w:rPr>
                <w:rFonts w:asciiTheme="minorHAnsi" w:hAnsiTheme="minorHAnsi"/>
                <w:b/>
                <w:lang w:val="en-US"/>
              </w:rPr>
            </w:pPr>
            <w:r w:rsidRPr="00334F50">
              <w:rPr>
                <w:rFonts w:asciiTheme="minorHAnsi" w:hAnsiTheme="minorHAnsi"/>
                <w:b/>
              </w:rPr>
              <w:t xml:space="preserve">      Αρ. </w:t>
            </w:r>
            <w:proofErr w:type="spellStart"/>
            <w:r w:rsidRPr="00334F50">
              <w:rPr>
                <w:rFonts w:asciiTheme="minorHAnsi" w:hAnsiTheme="minorHAnsi"/>
                <w:b/>
              </w:rPr>
              <w:t>πρωτ</w:t>
            </w:r>
            <w:proofErr w:type="spellEnd"/>
            <w:r w:rsidRPr="00334F50">
              <w:rPr>
                <w:rFonts w:asciiTheme="minorHAnsi" w:hAnsiTheme="minorHAnsi"/>
                <w:b/>
              </w:rPr>
              <w:t xml:space="preserve">. : </w:t>
            </w:r>
            <w:r w:rsidR="00210EDA" w:rsidRPr="00334F50">
              <w:rPr>
                <w:rFonts w:asciiTheme="minorHAnsi" w:hAnsiTheme="minorHAnsi"/>
                <w:b/>
                <w:lang w:val="en-US"/>
              </w:rPr>
              <w:t>1610</w:t>
            </w:r>
          </w:p>
        </w:tc>
      </w:tr>
      <w:tr w:rsidR="0071176C" w:rsidRPr="00334F50" w:rsidTr="00210EDA">
        <w:trPr>
          <w:trHeight w:val="1263"/>
        </w:trPr>
        <w:tc>
          <w:tcPr>
            <w:tcW w:w="1702" w:type="dxa"/>
          </w:tcPr>
          <w:p w:rsidR="0071176C" w:rsidRPr="00334F50" w:rsidRDefault="0071176C" w:rsidP="00210EDA">
            <w:pPr>
              <w:rPr>
                <w:rFonts w:asciiTheme="minorHAnsi" w:hAnsiTheme="minorHAnsi"/>
                <w:b/>
              </w:rPr>
            </w:pPr>
            <w:proofErr w:type="spellStart"/>
            <w:r w:rsidRPr="00334F50">
              <w:rPr>
                <w:rFonts w:asciiTheme="minorHAnsi" w:hAnsiTheme="minorHAnsi"/>
                <w:b/>
              </w:rPr>
              <w:t>Ταχ</w:t>
            </w:r>
            <w:proofErr w:type="spellEnd"/>
            <w:r w:rsidRPr="00334F50">
              <w:rPr>
                <w:rFonts w:asciiTheme="minorHAnsi" w:hAnsiTheme="minorHAnsi"/>
                <w:b/>
              </w:rPr>
              <w:t xml:space="preserve">. Δ/νση </w:t>
            </w:r>
          </w:p>
          <w:p w:rsidR="0071176C" w:rsidRPr="00334F50" w:rsidRDefault="0071176C" w:rsidP="00210EDA">
            <w:pPr>
              <w:rPr>
                <w:rFonts w:asciiTheme="minorHAnsi" w:hAnsiTheme="minorHAnsi"/>
                <w:b/>
              </w:rPr>
            </w:pPr>
            <w:proofErr w:type="spellStart"/>
            <w:r w:rsidRPr="00334F50">
              <w:rPr>
                <w:rFonts w:asciiTheme="minorHAnsi" w:hAnsiTheme="minorHAnsi"/>
                <w:b/>
              </w:rPr>
              <w:t>Ταχ</w:t>
            </w:r>
            <w:proofErr w:type="spellEnd"/>
            <w:r w:rsidRPr="00334F50">
              <w:rPr>
                <w:rFonts w:asciiTheme="minorHAnsi" w:hAnsiTheme="minorHAnsi"/>
                <w:b/>
              </w:rPr>
              <w:t xml:space="preserve">. Κώδικας   </w:t>
            </w:r>
          </w:p>
          <w:p w:rsidR="0071176C" w:rsidRPr="00334F50" w:rsidRDefault="0071176C" w:rsidP="00210EDA">
            <w:pPr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>Πληροφορίες</w:t>
            </w:r>
          </w:p>
          <w:p w:rsidR="00334F50" w:rsidRDefault="00334F50" w:rsidP="00210EDA">
            <w:pPr>
              <w:rPr>
                <w:rFonts w:asciiTheme="minorHAnsi" w:hAnsiTheme="minorHAnsi"/>
                <w:b/>
              </w:rPr>
            </w:pPr>
          </w:p>
          <w:p w:rsidR="0071176C" w:rsidRPr="00334F50" w:rsidRDefault="0071176C" w:rsidP="00210EDA">
            <w:pPr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sym w:font="Wingdings 2" w:char="F027"/>
            </w:r>
          </w:p>
          <w:p w:rsidR="0071176C" w:rsidRPr="00334F50" w:rsidRDefault="0071176C" w:rsidP="00210EDA">
            <w:pPr>
              <w:rPr>
                <w:rFonts w:asciiTheme="minorHAnsi" w:hAnsiTheme="minorHAnsi"/>
                <w:b/>
                <w:lang w:val="en-US"/>
              </w:rPr>
            </w:pPr>
            <w:r w:rsidRPr="00334F50">
              <w:rPr>
                <w:rFonts w:asciiTheme="minorHAnsi" w:hAnsiTheme="minorHAnsi"/>
                <w:b/>
                <w:lang w:val="en-US"/>
              </w:rPr>
              <w:t>FAX</w:t>
            </w:r>
          </w:p>
          <w:p w:rsidR="0071176C" w:rsidRPr="00334F50" w:rsidRDefault="0071176C" w:rsidP="00210EDA">
            <w:pPr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  <w:lang w:val="de-DE"/>
              </w:rPr>
              <w:t>e</w:t>
            </w:r>
            <w:r w:rsidRPr="00334F50">
              <w:rPr>
                <w:rFonts w:asciiTheme="minorHAnsi" w:hAnsiTheme="minorHAnsi"/>
                <w:b/>
                <w:lang w:val="en-US"/>
              </w:rPr>
              <w:t>-</w:t>
            </w:r>
            <w:proofErr w:type="spellStart"/>
            <w:r w:rsidRPr="00334F50">
              <w:rPr>
                <w:rFonts w:asciiTheme="minorHAnsi" w:hAnsiTheme="minorHAnsi"/>
                <w:b/>
                <w:lang w:val="de-DE"/>
              </w:rPr>
              <w:t>mail</w:t>
            </w:r>
            <w:proofErr w:type="spellEnd"/>
          </w:p>
          <w:p w:rsidR="0071176C" w:rsidRPr="00334F50" w:rsidRDefault="0071176C" w:rsidP="00210EDA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255" w:type="dxa"/>
          </w:tcPr>
          <w:p w:rsidR="0071176C" w:rsidRPr="00334F50" w:rsidRDefault="0071176C" w:rsidP="00210EDA">
            <w:pPr>
              <w:jc w:val="center"/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>:</w:t>
            </w:r>
          </w:p>
          <w:p w:rsidR="0071176C" w:rsidRPr="00334F50" w:rsidRDefault="0071176C" w:rsidP="00210EDA">
            <w:pPr>
              <w:jc w:val="center"/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>:</w:t>
            </w:r>
          </w:p>
          <w:p w:rsidR="0071176C" w:rsidRPr="00334F50" w:rsidRDefault="0071176C" w:rsidP="00210EDA">
            <w:pPr>
              <w:jc w:val="center"/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>:</w:t>
            </w:r>
          </w:p>
          <w:p w:rsidR="0071176C" w:rsidRPr="00334F50" w:rsidRDefault="0071176C" w:rsidP="00210EDA">
            <w:pPr>
              <w:jc w:val="center"/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>:</w:t>
            </w:r>
          </w:p>
          <w:p w:rsidR="0071176C" w:rsidRPr="00334F50" w:rsidRDefault="0071176C" w:rsidP="00210EDA">
            <w:pPr>
              <w:jc w:val="center"/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>:</w:t>
            </w:r>
          </w:p>
          <w:p w:rsidR="0071176C" w:rsidRPr="00334F50" w:rsidRDefault="0071176C" w:rsidP="00210EDA">
            <w:pPr>
              <w:jc w:val="center"/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>:</w:t>
            </w:r>
          </w:p>
          <w:p w:rsidR="0071176C" w:rsidRPr="00334F50" w:rsidRDefault="0071176C" w:rsidP="00210EDA">
            <w:pPr>
              <w:jc w:val="center"/>
              <w:rPr>
                <w:rFonts w:asciiTheme="minorHAnsi" w:hAnsiTheme="minorHAnsi"/>
                <w:b/>
              </w:rPr>
            </w:pPr>
          </w:p>
          <w:p w:rsidR="0071176C" w:rsidRPr="00334F50" w:rsidRDefault="0071176C" w:rsidP="00210EDA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3431" w:type="dxa"/>
          </w:tcPr>
          <w:p w:rsidR="0071176C" w:rsidRPr="00334F50" w:rsidRDefault="0071176C" w:rsidP="00210EDA">
            <w:pPr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 xml:space="preserve">Διοικητήριο, Άγιος  Νικόλαος </w:t>
            </w:r>
          </w:p>
          <w:p w:rsidR="0071176C" w:rsidRPr="00334F50" w:rsidRDefault="0071176C" w:rsidP="00210EDA">
            <w:pPr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 xml:space="preserve">721 00 </w:t>
            </w:r>
          </w:p>
          <w:p w:rsidR="0071176C" w:rsidRDefault="00334F50" w:rsidP="00210EDA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Μαρία </w:t>
            </w:r>
            <w:proofErr w:type="spellStart"/>
            <w:r>
              <w:rPr>
                <w:rFonts w:asciiTheme="minorHAnsi" w:hAnsiTheme="minorHAnsi"/>
                <w:b/>
              </w:rPr>
              <w:t>Δεμέτζου</w:t>
            </w:r>
            <w:proofErr w:type="spellEnd"/>
          </w:p>
          <w:p w:rsidR="00334F50" w:rsidRPr="00334F50" w:rsidRDefault="00334F50" w:rsidP="00210EDA">
            <w:pPr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 xml:space="preserve">Δώρα </w:t>
            </w:r>
            <w:proofErr w:type="spellStart"/>
            <w:r w:rsidRPr="00334F50">
              <w:rPr>
                <w:rFonts w:asciiTheme="minorHAnsi" w:hAnsiTheme="minorHAnsi"/>
                <w:b/>
              </w:rPr>
              <w:t>Μάστακα</w:t>
            </w:r>
            <w:proofErr w:type="spellEnd"/>
          </w:p>
          <w:p w:rsidR="0071176C" w:rsidRPr="00334F50" w:rsidRDefault="00334F50" w:rsidP="00210EDA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2841340481-86</w:t>
            </w:r>
          </w:p>
          <w:p w:rsidR="0071176C" w:rsidRPr="00334F50" w:rsidRDefault="0071176C" w:rsidP="00210EDA">
            <w:pPr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>28410-27228</w:t>
            </w:r>
          </w:p>
          <w:p w:rsidR="0071176C" w:rsidRPr="00334F50" w:rsidRDefault="0071176C" w:rsidP="00210EDA">
            <w:pPr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  <w:lang w:val="de-DE"/>
              </w:rPr>
              <w:t>gen</w:t>
            </w:r>
            <w:r w:rsidRPr="00334F50">
              <w:rPr>
                <w:rFonts w:asciiTheme="minorHAnsi" w:hAnsiTheme="minorHAnsi"/>
                <w:b/>
              </w:rPr>
              <w:t>@</w:t>
            </w:r>
            <w:proofErr w:type="spellStart"/>
            <w:r w:rsidRPr="00334F50">
              <w:rPr>
                <w:rFonts w:asciiTheme="minorHAnsi" w:hAnsiTheme="minorHAnsi"/>
                <w:b/>
                <w:lang w:val="de-DE"/>
              </w:rPr>
              <w:t>dide</w:t>
            </w:r>
            <w:proofErr w:type="spellEnd"/>
            <w:r w:rsidRPr="00334F50">
              <w:rPr>
                <w:rFonts w:asciiTheme="minorHAnsi" w:hAnsiTheme="minorHAnsi"/>
                <w:b/>
              </w:rPr>
              <w:t>.</w:t>
            </w:r>
            <w:r w:rsidRPr="00334F50">
              <w:rPr>
                <w:rFonts w:asciiTheme="minorHAnsi" w:hAnsiTheme="minorHAnsi"/>
                <w:b/>
                <w:lang w:val="de-DE"/>
              </w:rPr>
              <w:t>las</w:t>
            </w:r>
            <w:r w:rsidRPr="00334F50">
              <w:rPr>
                <w:rFonts w:asciiTheme="minorHAnsi" w:hAnsiTheme="minorHAnsi"/>
                <w:b/>
              </w:rPr>
              <w:t>.</w:t>
            </w:r>
            <w:proofErr w:type="spellStart"/>
            <w:r w:rsidRPr="00334F50">
              <w:rPr>
                <w:rFonts w:asciiTheme="minorHAnsi" w:hAnsiTheme="minorHAnsi"/>
                <w:b/>
                <w:lang w:val="de-DE"/>
              </w:rPr>
              <w:t>sch</w:t>
            </w:r>
            <w:proofErr w:type="spellEnd"/>
            <w:r w:rsidRPr="00334F50">
              <w:rPr>
                <w:rFonts w:asciiTheme="minorHAnsi" w:hAnsiTheme="minorHAnsi"/>
                <w:b/>
              </w:rPr>
              <w:t>.</w:t>
            </w:r>
            <w:proofErr w:type="spellStart"/>
            <w:r w:rsidRPr="00334F50">
              <w:rPr>
                <w:rFonts w:asciiTheme="minorHAnsi" w:hAnsiTheme="minorHAnsi"/>
                <w:b/>
                <w:lang w:val="de-DE"/>
              </w:rPr>
              <w:t>gr</w:t>
            </w:r>
            <w:proofErr w:type="spellEnd"/>
          </w:p>
        </w:tc>
        <w:tc>
          <w:tcPr>
            <w:tcW w:w="4417" w:type="dxa"/>
          </w:tcPr>
          <w:p w:rsidR="0071176C" w:rsidRPr="00334F50" w:rsidRDefault="0071176C" w:rsidP="00210EDA">
            <w:pPr>
              <w:ind w:left="884" w:hanging="884"/>
              <w:rPr>
                <w:rFonts w:asciiTheme="minorHAnsi" w:hAnsiTheme="minorHAnsi"/>
                <w:b/>
              </w:rPr>
            </w:pPr>
            <w:r w:rsidRPr="00334F50">
              <w:rPr>
                <w:rFonts w:asciiTheme="minorHAnsi" w:hAnsiTheme="minorHAnsi"/>
                <w:b/>
              </w:rPr>
              <w:t>ΠΡΟΣ: ΣΧΟΛΙΚΕΣ ΜΟΝΑΔΕΣ Β/ΘΜΙΑΣ  ΕΚΠ/ΣΗΣ ΛΑΣΙΘΙΟΥ</w:t>
            </w:r>
          </w:p>
          <w:p w:rsidR="0071176C" w:rsidRPr="00334F50" w:rsidRDefault="0071176C" w:rsidP="00210EDA">
            <w:pPr>
              <w:rPr>
                <w:rFonts w:asciiTheme="minorHAnsi" w:hAnsiTheme="minorHAnsi"/>
                <w:b/>
              </w:rPr>
            </w:pPr>
          </w:p>
        </w:tc>
      </w:tr>
    </w:tbl>
    <w:p w:rsidR="0071176C" w:rsidRPr="00334F50" w:rsidRDefault="0071176C" w:rsidP="0071176C">
      <w:pPr>
        <w:rPr>
          <w:rFonts w:asciiTheme="minorHAnsi" w:hAnsiTheme="minorHAnsi"/>
        </w:rPr>
      </w:pPr>
    </w:p>
    <w:p w:rsidR="0071176C" w:rsidRPr="00334F50" w:rsidRDefault="0071176C" w:rsidP="0071176C">
      <w:pPr>
        <w:rPr>
          <w:rFonts w:asciiTheme="minorHAnsi" w:hAnsiTheme="minorHAnsi"/>
        </w:rPr>
      </w:pPr>
    </w:p>
    <w:p w:rsidR="0071176C" w:rsidRPr="00334F50" w:rsidRDefault="0071176C" w:rsidP="0071176C">
      <w:pPr>
        <w:spacing w:line="360" w:lineRule="auto"/>
        <w:jc w:val="both"/>
        <w:rPr>
          <w:rFonts w:asciiTheme="minorHAnsi" w:hAnsiTheme="minorHAnsi"/>
        </w:rPr>
      </w:pPr>
    </w:p>
    <w:p w:rsidR="0071176C" w:rsidRPr="00334F50" w:rsidRDefault="00500BD3" w:rsidP="0071176C">
      <w:pPr>
        <w:spacing w:line="36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ΘΕΜΑ: «</w:t>
      </w:r>
      <w:r w:rsidR="00574526">
        <w:rPr>
          <w:rFonts w:asciiTheme="minorHAnsi" w:hAnsiTheme="minorHAnsi"/>
          <w:b/>
        </w:rPr>
        <w:t>Νέα έντυπα εντολών</w:t>
      </w:r>
      <w:r w:rsidR="0071176C" w:rsidRPr="00334F50">
        <w:rPr>
          <w:rFonts w:asciiTheme="minorHAnsi" w:hAnsiTheme="minorHAnsi"/>
          <w:b/>
        </w:rPr>
        <w:t xml:space="preserve"> μετακίνησης</w:t>
      </w:r>
      <w:r w:rsidR="00210EDA" w:rsidRPr="00334F50">
        <w:rPr>
          <w:rFonts w:asciiTheme="minorHAnsi" w:hAnsiTheme="minorHAnsi"/>
          <w:b/>
          <w:lang w:val="en-US"/>
        </w:rPr>
        <w:t xml:space="preserve"> </w:t>
      </w:r>
      <w:r w:rsidR="00210EDA" w:rsidRPr="00334F50">
        <w:rPr>
          <w:rFonts w:asciiTheme="minorHAnsi" w:hAnsiTheme="minorHAnsi"/>
          <w:b/>
        </w:rPr>
        <w:t xml:space="preserve">και στοιχεία υπηρεσιών Δευτεροβάθμιας Εκπαίδευσης Λασιθίου </w:t>
      </w:r>
      <w:r w:rsidR="0071176C" w:rsidRPr="00334F50">
        <w:rPr>
          <w:rFonts w:asciiTheme="minorHAnsi" w:hAnsiTheme="minorHAnsi"/>
          <w:b/>
        </w:rPr>
        <w:t>»</w:t>
      </w:r>
    </w:p>
    <w:p w:rsidR="00210EDA" w:rsidRPr="00334F50" w:rsidRDefault="00210EDA" w:rsidP="0071176C">
      <w:pPr>
        <w:spacing w:line="360" w:lineRule="auto"/>
        <w:jc w:val="both"/>
        <w:rPr>
          <w:rFonts w:asciiTheme="minorHAnsi" w:hAnsiTheme="minorHAnsi"/>
          <w:b/>
        </w:rPr>
      </w:pPr>
    </w:p>
    <w:p w:rsidR="0071176C" w:rsidRPr="00334F50" w:rsidRDefault="00210EDA" w:rsidP="0071176C">
      <w:pPr>
        <w:spacing w:line="360" w:lineRule="auto"/>
        <w:jc w:val="both"/>
        <w:rPr>
          <w:rFonts w:asciiTheme="minorHAnsi" w:hAnsiTheme="minorHAnsi"/>
        </w:rPr>
      </w:pPr>
      <w:r w:rsidRPr="00334F50">
        <w:rPr>
          <w:rFonts w:asciiTheme="minorHAnsi" w:hAnsiTheme="minorHAnsi"/>
        </w:rPr>
        <w:t xml:space="preserve">     </w:t>
      </w:r>
      <w:r w:rsidR="00500BD3">
        <w:rPr>
          <w:rFonts w:asciiTheme="minorHAnsi" w:hAnsiTheme="minorHAnsi"/>
        </w:rPr>
        <w:t xml:space="preserve">Αποστέλλουμε </w:t>
      </w:r>
      <w:r w:rsidR="00574526">
        <w:rPr>
          <w:rFonts w:asciiTheme="minorHAnsi" w:hAnsiTheme="minorHAnsi"/>
        </w:rPr>
        <w:t>συνημμένως το</w:t>
      </w:r>
      <w:r w:rsidR="00500BD3">
        <w:rPr>
          <w:rFonts w:asciiTheme="minorHAnsi" w:hAnsiTheme="minorHAnsi"/>
        </w:rPr>
        <w:t xml:space="preserve"> νέο έντυπο εντολής</w:t>
      </w:r>
      <w:r w:rsidR="0071176C" w:rsidRPr="00334F50">
        <w:rPr>
          <w:rFonts w:asciiTheme="minorHAnsi" w:hAnsiTheme="minorHAnsi"/>
        </w:rPr>
        <w:t xml:space="preserve"> μετακίνησης με το σωστό λογ</w:t>
      </w:r>
      <w:r w:rsidRPr="00334F50">
        <w:rPr>
          <w:rFonts w:asciiTheme="minorHAnsi" w:hAnsiTheme="minorHAnsi"/>
        </w:rPr>
        <w:t xml:space="preserve">ότυπο και  τα στοιχεία </w:t>
      </w:r>
      <w:r w:rsidR="0071176C" w:rsidRPr="00334F50">
        <w:rPr>
          <w:rFonts w:asciiTheme="minorHAnsi" w:hAnsiTheme="minorHAnsi"/>
        </w:rPr>
        <w:t xml:space="preserve">  </w:t>
      </w:r>
      <w:r w:rsidRPr="00334F50">
        <w:rPr>
          <w:rFonts w:asciiTheme="minorHAnsi" w:hAnsiTheme="minorHAnsi"/>
        </w:rPr>
        <w:t>υπηρεσιών Δευτεροβάθμιας Εκπαίδευσης Λασιθ</w:t>
      </w:r>
      <w:r w:rsidR="00574526">
        <w:rPr>
          <w:rFonts w:asciiTheme="minorHAnsi" w:hAnsiTheme="minorHAnsi"/>
        </w:rPr>
        <w:t>ίου, προκειμένου να τα χρησιμοποιείτε στο εξής.</w:t>
      </w:r>
    </w:p>
    <w:p w:rsidR="0071176C" w:rsidRPr="00334F50" w:rsidRDefault="0071176C" w:rsidP="0071176C">
      <w:pPr>
        <w:pStyle w:val="5"/>
        <w:jc w:val="left"/>
        <w:rPr>
          <w:rFonts w:asciiTheme="minorHAnsi" w:hAnsiTheme="minorHAnsi"/>
          <w:szCs w:val="24"/>
        </w:rPr>
      </w:pPr>
      <w:r w:rsidRPr="00334F50">
        <w:rPr>
          <w:rFonts w:asciiTheme="minorHAnsi" w:hAnsiTheme="minorHAnsi"/>
          <w:b w:val="0"/>
          <w:szCs w:val="24"/>
        </w:rPr>
        <w:t xml:space="preserve">                                                                                  </w:t>
      </w:r>
      <w:r w:rsidRPr="00334F50">
        <w:rPr>
          <w:rFonts w:asciiTheme="minorHAnsi" w:hAnsiTheme="minorHAnsi"/>
          <w:szCs w:val="24"/>
        </w:rPr>
        <w:t xml:space="preserve">           Ο  Δ/ντής  Δ.Ε. Λασιθίου</w:t>
      </w:r>
    </w:p>
    <w:p w:rsidR="0071176C" w:rsidRPr="00334F50" w:rsidRDefault="0071176C" w:rsidP="0071176C">
      <w:pPr>
        <w:pStyle w:val="5"/>
        <w:ind w:left="6480"/>
        <w:jc w:val="center"/>
        <w:rPr>
          <w:rFonts w:asciiTheme="minorHAnsi" w:hAnsiTheme="minorHAnsi"/>
          <w:szCs w:val="24"/>
        </w:rPr>
      </w:pPr>
    </w:p>
    <w:p w:rsidR="0071176C" w:rsidRPr="00334F50" w:rsidRDefault="0071176C" w:rsidP="0071176C">
      <w:pPr>
        <w:rPr>
          <w:rFonts w:asciiTheme="minorHAnsi" w:hAnsiTheme="minorHAnsi"/>
        </w:rPr>
      </w:pPr>
    </w:p>
    <w:p w:rsidR="0071176C" w:rsidRPr="00334F50" w:rsidRDefault="0071176C" w:rsidP="0071176C">
      <w:pPr>
        <w:pStyle w:val="5"/>
        <w:jc w:val="left"/>
        <w:rPr>
          <w:rFonts w:asciiTheme="minorHAnsi" w:hAnsiTheme="minorHAnsi"/>
          <w:szCs w:val="24"/>
        </w:rPr>
      </w:pPr>
      <w:r w:rsidRPr="00334F50">
        <w:rPr>
          <w:rFonts w:asciiTheme="minorHAnsi" w:hAnsiTheme="minorHAnsi"/>
          <w:szCs w:val="24"/>
        </w:rPr>
        <w:t xml:space="preserve">                                                                                              Ιωάννης </w:t>
      </w:r>
      <w:proofErr w:type="spellStart"/>
      <w:r w:rsidRPr="00334F50">
        <w:rPr>
          <w:rFonts w:asciiTheme="minorHAnsi" w:hAnsiTheme="minorHAnsi"/>
          <w:szCs w:val="24"/>
        </w:rPr>
        <w:t>Ευαγγ</w:t>
      </w:r>
      <w:proofErr w:type="spellEnd"/>
      <w:r w:rsidRPr="00334F50">
        <w:rPr>
          <w:rFonts w:asciiTheme="minorHAnsi" w:hAnsiTheme="minorHAnsi"/>
          <w:szCs w:val="24"/>
        </w:rPr>
        <w:t xml:space="preserve">. </w:t>
      </w:r>
      <w:proofErr w:type="spellStart"/>
      <w:r w:rsidRPr="00334F50">
        <w:rPr>
          <w:rFonts w:asciiTheme="minorHAnsi" w:hAnsiTheme="minorHAnsi"/>
          <w:szCs w:val="24"/>
        </w:rPr>
        <w:t>Σταμέλος</w:t>
      </w:r>
      <w:proofErr w:type="spellEnd"/>
      <w:r w:rsidRPr="00334F50">
        <w:rPr>
          <w:rFonts w:asciiTheme="minorHAnsi" w:hAnsiTheme="minorHAnsi"/>
          <w:szCs w:val="24"/>
        </w:rPr>
        <w:t xml:space="preserve"> </w:t>
      </w:r>
    </w:p>
    <w:p w:rsidR="0071176C" w:rsidRPr="00334F50" w:rsidRDefault="0071176C" w:rsidP="0071176C">
      <w:pPr>
        <w:pStyle w:val="5"/>
        <w:jc w:val="left"/>
        <w:rPr>
          <w:rFonts w:asciiTheme="minorHAnsi" w:hAnsiTheme="minorHAnsi"/>
          <w:szCs w:val="24"/>
        </w:rPr>
      </w:pPr>
      <w:r w:rsidRPr="00334F50">
        <w:rPr>
          <w:rFonts w:asciiTheme="minorHAnsi" w:hAnsiTheme="minorHAnsi"/>
          <w:szCs w:val="24"/>
        </w:rPr>
        <w:t xml:space="preserve">                                                                                                           Μαθηματικός</w:t>
      </w:r>
    </w:p>
    <w:p w:rsidR="0071176C" w:rsidRPr="00881871" w:rsidRDefault="0071176C" w:rsidP="0071176C">
      <w:pPr>
        <w:rPr>
          <w:rFonts w:asciiTheme="minorHAnsi" w:hAnsiTheme="minorHAnsi"/>
          <w:sz w:val="22"/>
          <w:szCs w:val="22"/>
        </w:rPr>
      </w:pPr>
    </w:p>
    <w:p w:rsidR="0071176C" w:rsidRPr="00881871" w:rsidRDefault="0071176C" w:rsidP="0071176C">
      <w:pPr>
        <w:rPr>
          <w:rFonts w:asciiTheme="minorHAnsi" w:hAnsiTheme="minorHAnsi"/>
          <w:sz w:val="22"/>
          <w:szCs w:val="22"/>
        </w:rPr>
      </w:pPr>
    </w:p>
    <w:p w:rsidR="00620445" w:rsidRPr="00881871" w:rsidRDefault="00620445">
      <w:pPr>
        <w:rPr>
          <w:rFonts w:asciiTheme="minorHAnsi" w:hAnsiTheme="minorHAnsi"/>
          <w:sz w:val="22"/>
          <w:szCs w:val="22"/>
        </w:rPr>
      </w:pPr>
    </w:p>
    <w:sectPr w:rsidR="00620445" w:rsidRPr="00881871" w:rsidSect="0062044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871" w:rsidRDefault="00881871" w:rsidP="00881871">
      <w:r>
        <w:separator/>
      </w:r>
    </w:p>
  </w:endnote>
  <w:endnote w:type="continuationSeparator" w:id="1">
    <w:p w:rsidR="00881871" w:rsidRDefault="00881871" w:rsidP="008818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871" w:rsidRDefault="00881871" w:rsidP="00881871">
      <w:r>
        <w:separator/>
      </w:r>
    </w:p>
  </w:footnote>
  <w:footnote w:type="continuationSeparator" w:id="1">
    <w:p w:rsidR="00881871" w:rsidRDefault="00881871" w:rsidP="008818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76C"/>
    <w:rsid w:val="00055DBF"/>
    <w:rsid w:val="00210EDA"/>
    <w:rsid w:val="00334F50"/>
    <w:rsid w:val="00500BD3"/>
    <w:rsid w:val="00574526"/>
    <w:rsid w:val="00620445"/>
    <w:rsid w:val="0071176C"/>
    <w:rsid w:val="00881871"/>
    <w:rsid w:val="00E4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7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5">
    <w:name w:val="heading 5"/>
    <w:basedOn w:val="a"/>
    <w:next w:val="a"/>
    <w:link w:val="5Char"/>
    <w:qFormat/>
    <w:rsid w:val="0071176C"/>
    <w:pPr>
      <w:keepNext/>
      <w:spacing w:line="360" w:lineRule="auto"/>
      <w:jc w:val="right"/>
      <w:outlineLvl w:val="4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Επικεφαλίδα 5 Char"/>
    <w:basedOn w:val="a0"/>
    <w:link w:val="5"/>
    <w:rsid w:val="0071176C"/>
    <w:rPr>
      <w:rFonts w:ascii="Arial" w:eastAsia="Times New Roman" w:hAnsi="Arial" w:cs="Times New Roman"/>
      <w:b/>
      <w:sz w:val="24"/>
      <w:szCs w:val="20"/>
      <w:lang w:eastAsia="el-GR"/>
    </w:rPr>
  </w:style>
  <w:style w:type="paragraph" w:styleId="a3">
    <w:name w:val="header"/>
    <w:basedOn w:val="a"/>
    <w:link w:val="Char"/>
    <w:uiPriority w:val="99"/>
    <w:semiHidden/>
    <w:unhideWhenUsed/>
    <w:rsid w:val="00881871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semiHidden/>
    <w:rsid w:val="0088187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uiPriority w:val="99"/>
    <w:semiHidden/>
    <w:unhideWhenUsed/>
    <w:rsid w:val="0088187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semiHidden/>
    <w:rsid w:val="00881871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881871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81871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ΔΕΥΤΕΡΟΒΑΘΜΙΑ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ΟΙΚΟΝΟΜΙΚΟ-1</dc:creator>
  <cp:keywords/>
  <dc:description/>
  <cp:lastModifiedBy>maria</cp:lastModifiedBy>
  <cp:revision>6</cp:revision>
  <cp:lastPrinted>2014-02-25T12:23:00Z</cp:lastPrinted>
  <dcterms:created xsi:type="dcterms:W3CDTF">2014-02-18T12:36:00Z</dcterms:created>
  <dcterms:modified xsi:type="dcterms:W3CDTF">2014-02-25T12:31:00Z</dcterms:modified>
</cp:coreProperties>
</file>